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B87BDA" w14:textId="3EF25C67" w:rsidR="00693CB8" w:rsidRDefault="00DB3614" w:rsidP="001D3C2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PROCESO:</w:t>
      </w:r>
    </w:p>
    <w:p w14:paraId="78305205" w14:textId="35B92FCE" w:rsidR="00DB3614" w:rsidRPr="00DB3614" w:rsidRDefault="00DB3614" w:rsidP="001D3C2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PROCEDIMIENTO:</w:t>
      </w:r>
    </w:p>
    <w:p w14:paraId="5ABA4A37" w14:textId="77777777" w:rsidR="00693CB8" w:rsidRPr="00693CB8" w:rsidRDefault="00693CB8" w:rsidP="006314B1">
      <w:pPr>
        <w:rPr>
          <w:rFonts w:ascii="Tahoma" w:hAnsi="Tahoma" w:cs="Tahoma"/>
          <w:sz w:val="12"/>
          <w:szCs w:val="20"/>
        </w:rPr>
      </w:pPr>
    </w:p>
    <w:tbl>
      <w:tblPr>
        <w:tblStyle w:val="Tablaconcuadrcula"/>
        <w:tblW w:w="13462" w:type="dxa"/>
        <w:tblLook w:val="04A0" w:firstRow="1" w:lastRow="0" w:firstColumn="1" w:lastColumn="0" w:noHBand="0" w:noVBand="1"/>
      </w:tblPr>
      <w:tblGrid>
        <w:gridCol w:w="1114"/>
        <w:gridCol w:w="8804"/>
        <w:gridCol w:w="1276"/>
        <w:gridCol w:w="2268"/>
      </w:tblGrid>
      <w:tr w:rsidR="00C66334" w:rsidRPr="006314B1" w14:paraId="690CD4E6" w14:textId="2EDA2DE2" w:rsidTr="0078463F">
        <w:trPr>
          <w:trHeight w:val="567"/>
        </w:trPr>
        <w:tc>
          <w:tcPr>
            <w:tcW w:w="13462" w:type="dxa"/>
            <w:gridSpan w:val="4"/>
          </w:tcPr>
          <w:p w14:paraId="031F06D4" w14:textId="4090CFB2" w:rsidR="00C66334" w:rsidRPr="006314B1" w:rsidRDefault="00C66334" w:rsidP="00C6633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314B1">
              <w:rPr>
                <w:rFonts w:ascii="Tahoma" w:hAnsi="Tahoma" w:cs="Tahoma"/>
                <w:b/>
                <w:sz w:val="22"/>
                <w:szCs w:val="22"/>
              </w:rPr>
              <w:t>IDENTIFICACION</w:t>
            </w:r>
            <w:r w:rsidR="00DB3614">
              <w:rPr>
                <w:rFonts w:ascii="Tahoma" w:hAnsi="Tahoma" w:cs="Tahoma"/>
                <w:b/>
                <w:sz w:val="22"/>
                <w:szCs w:val="22"/>
              </w:rPr>
              <w:t xml:space="preserve"> DEL PRODUCTO NO CONFORME</w:t>
            </w:r>
          </w:p>
        </w:tc>
      </w:tr>
      <w:tr w:rsidR="00C66334" w:rsidRPr="006314B1" w14:paraId="1A846C5D" w14:textId="5855B0AE" w:rsidTr="0078463F">
        <w:trPr>
          <w:trHeight w:val="567"/>
        </w:trPr>
        <w:tc>
          <w:tcPr>
            <w:tcW w:w="1114" w:type="dxa"/>
          </w:tcPr>
          <w:p w14:paraId="2C5062CF" w14:textId="141FBD5F" w:rsidR="00C66334" w:rsidRPr="006314B1" w:rsidRDefault="00C66334" w:rsidP="006314B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No </w:t>
            </w:r>
          </w:p>
        </w:tc>
        <w:tc>
          <w:tcPr>
            <w:tcW w:w="8804" w:type="dxa"/>
          </w:tcPr>
          <w:p w14:paraId="2E08CAC2" w14:textId="6AADAC29" w:rsidR="00C66334" w:rsidRPr="006314B1" w:rsidRDefault="00C66334" w:rsidP="00C6633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Descripción</w:t>
            </w:r>
          </w:p>
        </w:tc>
        <w:tc>
          <w:tcPr>
            <w:tcW w:w="1276" w:type="dxa"/>
          </w:tcPr>
          <w:p w14:paraId="08AF5EC2" w14:textId="46973359" w:rsidR="00C66334" w:rsidRPr="006314B1" w:rsidRDefault="00C66334" w:rsidP="00C6633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Fecha</w:t>
            </w:r>
          </w:p>
        </w:tc>
        <w:tc>
          <w:tcPr>
            <w:tcW w:w="2268" w:type="dxa"/>
          </w:tcPr>
          <w:p w14:paraId="6A67EFDB" w14:textId="1A08F03A" w:rsidR="00C66334" w:rsidRPr="006314B1" w:rsidRDefault="00C66334" w:rsidP="00C6633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Elaboro</w:t>
            </w:r>
          </w:p>
        </w:tc>
      </w:tr>
      <w:tr w:rsidR="00C66334" w:rsidRPr="006314B1" w14:paraId="02E4C42A" w14:textId="3069A3F0" w:rsidTr="0078463F">
        <w:trPr>
          <w:trHeight w:val="567"/>
        </w:trPr>
        <w:tc>
          <w:tcPr>
            <w:tcW w:w="1114" w:type="dxa"/>
          </w:tcPr>
          <w:p w14:paraId="653DF5BD" w14:textId="023D7CB3" w:rsidR="00C66334" w:rsidRPr="006314B1" w:rsidRDefault="00C86457" w:rsidP="006314B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</w:t>
            </w:r>
            <w:r w:rsidR="00F653B0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8804" w:type="dxa"/>
          </w:tcPr>
          <w:p w14:paraId="7264741F" w14:textId="77777777" w:rsidR="00C66334" w:rsidRPr="006314B1" w:rsidRDefault="00C66334" w:rsidP="006314B1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67D00EA" w14:textId="77777777" w:rsidR="00C66334" w:rsidRPr="006314B1" w:rsidRDefault="00C66334" w:rsidP="006314B1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FC2FFEF" w14:textId="77777777" w:rsidR="00C66334" w:rsidRPr="006314B1" w:rsidRDefault="00C66334" w:rsidP="006314B1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66334" w:rsidRPr="006314B1" w14:paraId="692AE258" w14:textId="56E1542E" w:rsidTr="0078463F">
        <w:trPr>
          <w:trHeight w:val="567"/>
        </w:trPr>
        <w:tc>
          <w:tcPr>
            <w:tcW w:w="1114" w:type="dxa"/>
          </w:tcPr>
          <w:p w14:paraId="1D462C38" w14:textId="106D2B27" w:rsidR="00C66334" w:rsidRPr="006314B1" w:rsidRDefault="00C86457" w:rsidP="006314B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2 </w:t>
            </w:r>
          </w:p>
        </w:tc>
        <w:tc>
          <w:tcPr>
            <w:tcW w:w="8804" w:type="dxa"/>
          </w:tcPr>
          <w:p w14:paraId="5B67B573" w14:textId="77777777" w:rsidR="00C66334" w:rsidRPr="006314B1" w:rsidRDefault="00C66334" w:rsidP="006314B1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BABA3AA" w14:textId="77777777" w:rsidR="00C66334" w:rsidRPr="006314B1" w:rsidRDefault="00C66334" w:rsidP="006314B1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7592E" w14:textId="77777777" w:rsidR="00C66334" w:rsidRPr="006314B1" w:rsidRDefault="00C66334" w:rsidP="006314B1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0F17341A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2D2F7DBC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51DB1826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tbl>
      <w:tblPr>
        <w:tblStyle w:val="Tablaconcuadrcula"/>
        <w:tblW w:w="13462" w:type="dxa"/>
        <w:tblLayout w:type="fixed"/>
        <w:tblLook w:val="04A0" w:firstRow="1" w:lastRow="0" w:firstColumn="1" w:lastColumn="0" w:noHBand="0" w:noVBand="1"/>
      </w:tblPr>
      <w:tblGrid>
        <w:gridCol w:w="988"/>
        <w:gridCol w:w="1860"/>
        <w:gridCol w:w="1548"/>
        <w:gridCol w:w="1985"/>
        <w:gridCol w:w="2320"/>
        <w:gridCol w:w="1752"/>
        <w:gridCol w:w="1591"/>
        <w:gridCol w:w="1418"/>
      </w:tblGrid>
      <w:tr w:rsidR="00C86457" w14:paraId="75EA07A3" w14:textId="77777777" w:rsidTr="008661EA">
        <w:trPr>
          <w:trHeight w:val="649"/>
        </w:trPr>
        <w:tc>
          <w:tcPr>
            <w:tcW w:w="13462" w:type="dxa"/>
            <w:gridSpan w:val="8"/>
          </w:tcPr>
          <w:p w14:paraId="2B3685D6" w14:textId="0B5CA7DB" w:rsidR="00C86457" w:rsidRDefault="00C86457" w:rsidP="00F653B0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5B92E7E" w14:textId="77777777" w:rsidR="00C86457" w:rsidRDefault="00C86457" w:rsidP="00F653B0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37E20BC3" w14:textId="1E82620C" w:rsidR="00C86457" w:rsidRPr="00F653B0" w:rsidRDefault="00C86457" w:rsidP="00F653B0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F653B0">
              <w:rPr>
                <w:rFonts w:ascii="Tahoma" w:hAnsi="Tahoma" w:cs="Tahoma"/>
                <w:b/>
                <w:sz w:val="22"/>
                <w:szCs w:val="22"/>
              </w:rPr>
              <w:t>CONTROL APLICADO</w:t>
            </w:r>
            <w:bookmarkStart w:id="0" w:name="_GoBack"/>
            <w:bookmarkEnd w:id="0"/>
          </w:p>
        </w:tc>
      </w:tr>
      <w:tr w:rsidR="00C86457" w14:paraId="38BFD045" w14:textId="77777777" w:rsidTr="00EA7FB0">
        <w:trPr>
          <w:trHeight w:val="607"/>
        </w:trPr>
        <w:tc>
          <w:tcPr>
            <w:tcW w:w="988" w:type="dxa"/>
            <w:vMerge w:val="restart"/>
          </w:tcPr>
          <w:p w14:paraId="567FE762" w14:textId="77777777" w:rsidR="00C86457" w:rsidRDefault="00C86457" w:rsidP="00F653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3DC7C89" w14:textId="77777777" w:rsidR="00C86457" w:rsidRDefault="00C86457" w:rsidP="00F653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5C38ABA" w14:textId="7E852F98" w:rsidR="00C86457" w:rsidRPr="00C86457" w:rsidRDefault="00C86457" w:rsidP="00F653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No</w:t>
            </w:r>
          </w:p>
        </w:tc>
        <w:tc>
          <w:tcPr>
            <w:tcW w:w="5393" w:type="dxa"/>
            <w:gridSpan w:val="3"/>
          </w:tcPr>
          <w:p w14:paraId="2259DB32" w14:textId="2A0BE7AC" w:rsidR="00C86457" w:rsidRPr="00C86457" w:rsidRDefault="00C86457" w:rsidP="00F653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20788D5" w14:textId="5B818ED9" w:rsidR="00C86457" w:rsidRPr="00C86457" w:rsidRDefault="00F17A7F" w:rsidP="00F653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ACCION DE CONTROL</w:t>
            </w:r>
          </w:p>
        </w:tc>
        <w:tc>
          <w:tcPr>
            <w:tcW w:w="7081" w:type="dxa"/>
            <w:gridSpan w:val="4"/>
          </w:tcPr>
          <w:p w14:paraId="7CE01195" w14:textId="77777777" w:rsidR="00F17A7F" w:rsidRDefault="00F17A7F" w:rsidP="00C8645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FD92727" w14:textId="5A690813" w:rsidR="00C86457" w:rsidRPr="00C86457" w:rsidRDefault="00C86457" w:rsidP="00F17A7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ACION </w:t>
            </w:r>
            <w:r w:rsidR="00F17A7F">
              <w:rPr>
                <w:rFonts w:ascii="Tahoma" w:hAnsi="Tahoma" w:cs="Tahoma"/>
                <w:sz w:val="18"/>
                <w:szCs w:val="18"/>
              </w:rPr>
              <w:t>DE DISPOSICION</w:t>
            </w:r>
          </w:p>
        </w:tc>
      </w:tr>
      <w:tr w:rsidR="00C86457" w14:paraId="6732B8EB" w14:textId="77777777" w:rsidTr="00EA7FB0">
        <w:trPr>
          <w:trHeight w:val="432"/>
        </w:trPr>
        <w:tc>
          <w:tcPr>
            <w:tcW w:w="988" w:type="dxa"/>
            <w:vMerge/>
          </w:tcPr>
          <w:p w14:paraId="79F2E8EA" w14:textId="77777777" w:rsidR="00C86457" w:rsidRPr="00C86457" w:rsidRDefault="00C86457" w:rsidP="00C8645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60" w:type="dxa"/>
          </w:tcPr>
          <w:p w14:paraId="7A78FE58" w14:textId="77777777" w:rsidR="00EA7FB0" w:rsidRDefault="00EA7FB0" w:rsidP="00C86457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1A5BD63" w14:textId="2FBE3167" w:rsidR="00C86457" w:rsidRPr="00C86457" w:rsidRDefault="00F17A7F" w:rsidP="00C8645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DEVOLVER</w:t>
            </w:r>
          </w:p>
        </w:tc>
        <w:tc>
          <w:tcPr>
            <w:tcW w:w="1548" w:type="dxa"/>
          </w:tcPr>
          <w:p w14:paraId="0EC277D3" w14:textId="77777777" w:rsidR="00EA7FB0" w:rsidRDefault="00EA7FB0" w:rsidP="00C86457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E5F3C08" w14:textId="3452A2CC" w:rsidR="00C86457" w:rsidRPr="00C86457" w:rsidRDefault="00EA7FB0" w:rsidP="00C8645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CORREGIR</w:t>
            </w:r>
          </w:p>
        </w:tc>
        <w:tc>
          <w:tcPr>
            <w:tcW w:w="1985" w:type="dxa"/>
          </w:tcPr>
          <w:p w14:paraId="557B84E3" w14:textId="77777777" w:rsidR="00EA7FB0" w:rsidRDefault="00EA7FB0" w:rsidP="00C86457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68EDA2B" w14:textId="396D7495" w:rsidR="00C86457" w:rsidRPr="00C86457" w:rsidRDefault="00EA7FB0" w:rsidP="00C8645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REVISAR</w:t>
            </w:r>
          </w:p>
        </w:tc>
        <w:tc>
          <w:tcPr>
            <w:tcW w:w="2320" w:type="dxa"/>
          </w:tcPr>
          <w:p w14:paraId="68BB74B4" w14:textId="77777777" w:rsidR="00EA7FB0" w:rsidRDefault="00EA7FB0" w:rsidP="00C86457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154869B" w14:textId="5C73FCF0" w:rsidR="00C86457" w:rsidRPr="00C86457" w:rsidRDefault="00EA7FB0" w:rsidP="00C8645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LIBERAR</w:t>
            </w:r>
          </w:p>
        </w:tc>
        <w:tc>
          <w:tcPr>
            <w:tcW w:w="1752" w:type="dxa"/>
          </w:tcPr>
          <w:p w14:paraId="7C263BE5" w14:textId="77777777" w:rsidR="00C86457" w:rsidRPr="00C86457" w:rsidRDefault="00C86457" w:rsidP="00C86457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2BC99C2" w14:textId="0B0BB601" w:rsidR="00C86457" w:rsidRPr="00C86457" w:rsidRDefault="00F17A7F" w:rsidP="00F17A7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ELIMINAR</w:t>
            </w:r>
          </w:p>
        </w:tc>
        <w:tc>
          <w:tcPr>
            <w:tcW w:w="1591" w:type="dxa"/>
          </w:tcPr>
          <w:p w14:paraId="3958DADA" w14:textId="77777777" w:rsidR="00C86457" w:rsidRPr="00C86457" w:rsidRDefault="00C86457" w:rsidP="00C86457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863A32F" w14:textId="20D0A847" w:rsidR="00C86457" w:rsidRPr="00C86457" w:rsidRDefault="00C86457" w:rsidP="00C86457">
            <w:pPr>
              <w:rPr>
                <w:rFonts w:ascii="Tahoma" w:hAnsi="Tahoma" w:cs="Tahoma"/>
                <w:sz w:val="18"/>
                <w:szCs w:val="18"/>
              </w:rPr>
            </w:pPr>
            <w:r w:rsidRPr="00C86457">
              <w:rPr>
                <w:rFonts w:ascii="Tahoma" w:hAnsi="Tahoma" w:cs="Tahoma"/>
                <w:sz w:val="18"/>
                <w:szCs w:val="18"/>
              </w:rPr>
              <w:t>FECHA</w:t>
            </w:r>
          </w:p>
        </w:tc>
        <w:tc>
          <w:tcPr>
            <w:tcW w:w="1418" w:type="dxa"/>
          </w:tcPr>
          <w:p w14:paraId="7FD45F6A" w14:textId="77777777" w:rsidR="00C86457" w:rsidRPr="00C86457" w:rsidRDefault="00C86457" w:rsidP="00C86457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17817B8" w14:textId="115D6B7C" w:rsidR="00C86457" w:rsidRPr="00C86457" w:rsidRDefault="00C86457" w:rsidP="00C86457">
            <w:pPr>
              <w:rPr>
                <w:rFonts w:ascii="Tahoma" w:hAnsi="Tahoma" w:cs="Tahoma"/>
                <w:sz w:val="18"/>
                <w:szCs w:val="18"/>
              </w:rPr>
            </w:pPr>
            <w:r w:rsidRPr="00C86457">
              <w:rPr>
                <w:rFonts w:ascii="Tahoma" w:hAnsi="Tahoma" w:cs="Tahoma"/>
                <w:sz w:val="18"/>
                <w:szCs w:val="18"/>
              </w:rPr>
              <w:t>RESPONSABLE</w:t>
            </w:r>
          </w:p>
        </w:tc>
      </w:tr>
      <w:tr w:rsidR="00C86457" w14:paraId="3FF4A3A8" w14:textId="77777777" w:rsidTr="00EA7FB0">
        <w:trPr>
          <w:trHeight w:val="474"/>
        </w:trPr>
        <w:tc>
          <w:tcPr>
            <w:tcW w:w="988" w:type="dxa"/>
          </w:tcPr>
          <w:p w14:paraId="532C9BDA" w14:textId="4A1DE2FB" w:rsidR="00C86457" w:rsidRDefault="00C86457" w:rsidP="00C8645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1</w:t>
            </w:r>
          </w:p>
          <w:p w14:paraId="7163CEF0" w14:textId="77777777" w:rsidR="00C86457" w:rsidRDefault="00C86457" w:rsidP="00C86457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48E0B782" w14:textId="403BDA25" w:rsidR="00C86457" w:rsidRPr="00F653B0" w:rsidRDefault="00C86457" w:rsidP="00C86457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60" w:type="dxa"/>
          </w:tcPr>
          <w:p w14:paraId="668693C1" w14:textId="76DE4A99" w:rsidR="00C86457" w:rsidRPr="00F653B0" w:rsidRDefault="00C86457" w:rsidP="00C86457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48" w:type="dxa"/>
          </w:tcPr>
          <w:p w14:paraId="53DF52A4" w14:textId="77777777" w:rsidR="00C86457" w:rsidRPr="00F653B0" w:rsidRDefault="00C86457" w:rsidP="00C86457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9723D43" w14:textId="77777777" w:rsidR="00C86457" w:rsidRPr="00F653B0" w:rsidRDefault="00C86457" w:rsidP="00C86457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320" w:type="dxa"/>
          </w:tcPr>
          <w:p w14:paraId="6EA50B74" w14:textId="77777777" w:rsidR="00C86457" w:rsidRDefault="00C86457" w:rsidP="00C86457">
            <w:pPr>
              <w:rPr>
                <w:rFonts w:ascii="Tahoma" w:hAnsi="Tahoma" w:cs="Tahoma"/>
                <w:sz w:val="12"/>
                <w:szCs w:val="20"/>
              </w:rPr>
            </w:pPr>
          </w:p>
        </w:tc>
        <w:tc>
          <w:tcPr>
            <w:tcW w:w="1752" w:type="dxa"/>
          </w:tcPr>
          <w:p w14:paraId="4CB5525B" w14:textId="77777777" w:rsidR="00C86457" w:rsidRDefault="00C86457" w:rsidP="00C86457">
            <w:pPr>
              <w:rPr>
                <w:rFonts w:ascii="Tahoma" w:hAnsi="Tahoma" w:cs="Tahoma"/>
                <w:sz w:val="12"/>
                <w:szCs w:val="20"/>
              </w:rPr>
            </w:pPr>
          </w:p>
        </w:tc>
        <w:tc>
          <w:tcPr>
            <w:tcW w:w="1591" w:type="dxa"/>
          </w:tcPr>
          <w:p w14:paraId="63255894" w14:textId="77777777" w:rsidR="00C86457" w:rsidRDefault="00C86457" w:rsidP="00C86457">
            <w:pPr>
              <w:rPr>
                <w:rFonts w:ascii="Tahoma" w:hAnsi="Tahoma" w:cs="Tahoma"/>
                <w:sz w:val="12"/>
                <w:szCs w:val="20"/>
              </w:rPr>
            </w:pPr>
          </w:p>
        </w:tc>
        <w:tc>
          <w:tcPr>
            <w:tcW w:w="1418" w:type="dxa"/>
          </w:tcPr>
          <w:p w14:paraId="2AC418B5" w14:textId="77777777" w:rsidR="00C86457" w:rsidRDefault="00C86457" w:rsidP="00C86457">
            <w:pPr>
              <w:rPr>
                <w:rFonts w:ascii="Tahoma" w:hAnsi="Tahoma" w:cs="Tahoma"/>
                <w:sz w:val="12"/>
                <w:szCs w:val="20"/>
              </w:rPr>
            </w:pPr>
          </w:p>
        </w:tc>
      </w:tr>
      <w:tr w:rsidR="00C86457" w14:paraId="35DBE4E1" w14:textId="77777777" w:rsidTr="00EA7FB0">
        <w:trPr>
          <w:trHeight w:val="1021"/>
        </w:trPr>
        <w:tc>
          <w:tcPr>
            <w:tcW w:w="988" w:type="dxa"/>
          </w:tcPr>
          <w:p w14:paraId="057C2467" w14:textId="2E669B7E" w:rsidR="00C86457" w:rsidRPr="00F653B0" w:rsidRDefault="00C86457" w:rsidP="00C8645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2</w:t>
            </w:r>
          </w:p>
        </w:tc>
        <w:tc>
          <w:tcPr>
            <w:tcW w:w="1860" w:type="dxa"/>
          </w:tcPr>
          <w:p w14:paraId="068D2A89" w14:textId="77777777" w:rsidR="00C86457" w:rsidRPr="00F653B0" w:rsidRDefault="00C86457" w:rsidP="00C86457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48" w:type="dxa"/>
          </w:tcPr>
          <w:p w14:paraId="70A57633" w14:textId="77777777" w:rsidR="00C86457" w:rsidRPr="00F653B0" w:rsidRDefault="00C86457" w:rsidP="00C86457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5" w:type="dxa"/>
          </w:tcPr>
          <w:p w14:paraId="16B477B8" w14:textId="77777777" w:rsidR="00C86457" w:rsidRPr="00F653B0" w:rsidRDefault="00C86457" w:rsidP="00C86457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320" w:type="dxa"/>
          </w:tcPr>
          <w:p w14:paraId="2461849E" w14:textId="77777777" w:rsidR="00C86457" w:rsidRDefault="00C86457" w:rsidP="00C86457">
            <w:pPr>
              <w:rPr>
                <w:rFonts w:ascii="Tahoma" w:hAnsi="Tahoma" w:cs="Tahoma"/>
                <w:sz w:val="12"/>
                <w:szCs w:val="20"/>
              </w:rPr>
            </w:pPr>
          </w:p>
        </w:tc>
        <w:tc>
          <w:tcPr>
            <w:tcW w:w="1752" w:type="dxa"/>
          </w:tcPr>
          <w:p w14:paraId="4C2972C5" w14:textId="77777777" w:rsidR="00C86457" w:rsidRDefault="00C86457" w:rsidP="00C86457">
            <w:pPr>
              <w:rPr>
                <w:rFonts w:ascii="Tahoma" w:hAnsi="Tahoma" w:cs="Tahoma"/>
                <w:sz w:val="12"/>
                <w:szCs w:val="20"/>
              </w:rPr>
            </w:pPr>
          </w:p>
        </w:tc>
        <w:tc>
          <w:tcPr>
            <w:tcW w:w="1591" w:type="dxa"/>
          </w:tcPr>
          <w:p w14:paraId="6D24D372" w14:textId="77777777" w:rsidR="00C86457" w:rsidRDefault="00C86457" w:rsidP="00C86457">
            <w:pPr>
              <w:rPr>
                <w:rFonts w:ascii="Tahoma" w:hAnsi="Tahoma" w:cs="Tahoma"/>
                <w:sz w:val="12"/>
                <w:szCs w:val="20"/>
              </w:rPr>
            </w:pPr>
          </w:p>
        </w:tc>
        <w:tc>
          <w:tcPr>
            <w:tcW w:w="1418" w:type="dxa"/>
          </w:tcPr>
          <w:p w14:paraId="38D09B20" w14:textId="77777777" w:rsidR="00C86457" w:rsidRDefault="00C86457" w:rsidP="00C86457">
            <w:pPr>
              <w:rPr>
                <w:rFonts w:ascii="Tahoma" w:hAnsi="Tahoma" w:cs="Tahoma"/>
                <w:sz w:val="12"/>
                <w:szCs w:val="20"/>
              </w:rPr>
            </w:pPr>
          </w:p>
        </w:tc>
      </w:tr>
    </w:tbl>
    <w:p w14:paraId="2095135B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54770892" w14:textId="77777777" w:rsidR="00C86457" w:rsidRDefault="00C86457" w:rsidP="00C86457">
      <w:pPr>
        <w:rPr>
          <w:rFonts w:ascii="Tahoma" w:hAnsi="Tahoma" w:cs="Tahoma"/>
          <w:sz w:val="18"/>
          <w:szCs w:val="18"/>
        </w:rPr>
      </w:pPr>
    </w:p>
    <w:p w14:paraId="1C6BBD97" w14:textId="77777777" w:rsidR="00DB3614" w:rsidRDefault="00DB3614" w:rsidP="00C86457">
      <w:pPr>
        <w:rPr>
          <w:rFonts w:ascii="Tahoma" w:hAnsi="Tahoma" w:cs="Tahoma"/>
          <w:sz w:val="18"/>
          <w:szCs w:val="18"/>
        </w:rPr>
      </w:pPr>
    </w:p>
    <w:p w14:paraId="6C5515D5" w14:textId="77777777" w:rsidR="00DB3614" w:rsidRDefault="00DB3614" w:rsidP="00C86457">
      <w:pPr>
        <w:rPr>
          <w:rFonts w:ascii="Tahoma" w:hAnsi="Tahoma" w:cs="Tahoma"/>
          <w:sz w:val="18"/>
          <w:szCs w:val="18"/>
        </w:rPr>
      </w:pPr>
    </w:p>
    <w:p w14:paraId="7590A7D2" w14:textId="48F29E6C" w:rsidR="00C86457" w:rsidRDefault="00C86457" w:rsidP="00C86457">
      <w:pPr>
        <w:rPr>
          <w:rFonts w:ascii="Tahoma" w:hAnsi="Tahoma" w:cs="Tahoma"/>
          <w:b/>
          <w:sz w:val="18"/>
          <w:szCs w:val="18"/>
        </w:rPr>
      </w:pPr>
      <w:r w:rsidRPr="00C86457">
        <w:rPr>
          <w:rFonts w:ascii="Tahoma" w:hAnsi="Tahoma" w:cs="Tahoma"/>
          <w:b/>
          <w:sz w:val="18"/>
          <w:szCs w:val="18"/>
        </w:rPr>
        <w:lastRenderedPageBreak/>
        <w:t>INSTRUCCIONES:</w:t>
      </w:r>
    </w:p>
    <w:p w14:paraId="31CCB55D" w14:textId="77777777" w:rsidR="00337A40" w:rsidRDefault="00337A40" w:rsidP="00C86457">
      <w:pPr>
        <w:rPr>
          <w:rFonts w:ascii="Tahoma" w:hAnsi="Tahoma" w:cs="Tahoma"/>
          <w:b/>
          <w:sz w:val="18"/>
          <w:szCs w:val="18"/>
        </w:rPr>
      </w:pPr>
    </w:p>
    <w:p w14:paraId="15567918" w14:textId="647A056E" w:rsidR="00337A40" w:rsidRDefault="00337A40" w:rsidP="00C8645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Identificación: </w:t>
      </w:r>
      <w:r w:rsidRPr="00337A40">
        <w:rPr>
          <w:rFonts w:ascii="Tahoma" w:hAnsi="Tahoma" w:cs="Tahoma"/>
          <w:sz w:val="18"/>
          <w:szCs w:val="18"/>
        </w:rPr>
        <w:t>Se debe describir de manera precisa y concisa la característica de calidad incumplida.</w:t>
      </w:r>
      <w:r w:rsidR="00710D5C">
        <w:rPr>
          <w:rFonts w:ascii="Tahoma" w:hAnsi="Tahoma" w:cs="Tahoma"/>
          <w:sz w:val="18"/>
          <w:szCs w:val="18"/>
        </w:rPr>
        <w:t xml:space="preserve"> Registrar fecha de detección, y el servidor que detecto el Producto no conforme.</w:t>
      </w:r>
    </w:p>
    <w:p w14:paraId="2DEF22EA" w14:textId="77777777" w:rsidR="00337A40" w:rsidRDefault="00337A40" w:rsidP="00C86457">
      <w:pPr>
        <w:rPr>
          <w:rFonts w:ascii="Tahoma" w:hAnsi="Tahoma" w:cs="Tahoma"/>
          <w:b/>
          <w:sz w:val="18"/>
          <w:szCs w:val="18"/>
        </w:rPr>
      </w:pPr>
    </w:p>
    <w:p w14:paraId="45491456" w14:textId="10448C01" w:rsidR="00337A40" w:rsidRPr="00C86457" w:rsidRDefault="00337A40" w:rsidP="00C86457">
      <w:pPr>
        <w:rPr>
          <w:rFonts w:ascii="Tahoma" w:hAnsi="Tahoma" w:cs="Tahoma"/>
          <w:b/>
          <w:sz w:val="18"/>
          <w:szCs w:val="18"/>
        </w:rPr>
      </w:pPr>
      <w:r w:rsidRPr="00337A40">
        <w:rPr>
          <w:rFonts w:ascii="Tahoma" w:hAnsi="Tahoma" w:cs="Tahoma"/>
          <w:b/>
          <w:sz w:val="18"/>
          <w:szCs w:val="18"/>
        </w:rPr>
        <w:t xml:space="preserve">Control </w:t>
      </w:r>
      <w:r>
        <w:rPr>
          <w:rFonts w:ascii="Tahoma" w:hAnsi="Tahoma" w:cs="Tahoma"/>
          <w:b/>
          <w:sz w:val="18"/>
          <w:szCs w:val="18"/>
        </w:rPr>
        <w:t>A</w:t>
      </w:r>
      <w:r w:rsidRPr="00337A40">
        <w:rPr>
          <w:rFonts w:ascii="Tahoma" w:hAnsi="Tahoma" w:cs="Tahoma"/>
          <w:b/>
          <w:sz w:val="18"/>
          <w:szCs w:val="18"/>
        </w:rPr>
        <w:t>plicado</w:t>
      </w:r>
      <w:r>
        <w:rPr>
          <w:rFonts w:ascii="Tahoma" w:hAnsi="Tahoma" w:cs="Tahoma"/>
          <w:sz w:val="18"/>
          <w:szCs w:val="18"/>
        </w:rPr>
        <w:t>:</w:t>
      </w:r>
    </w:p>
    <w:p w14:paraId="49831AE0" w14:textId="77777777" w:rsidR="00C86457" w:rsidRDefault="00C86457" w:rsidP="00C86457">
      <w:pPr>
        <w:rPr>
          <w:rFonts w:ascii="Tahoma" w:hAnsi="Tahoma" w:cs="Tahoma"/>
          <w:sz w:val="18"/>
          <w:szCs w:val="18"/>
        </w:rPr>
      </w:pPr>
    </w:p>
    <w:p w14:paraId="3F12FB95" w14:textId="04B7F335" w:rsidR="00C86457" w:rsidRDefault="00C86457" w:rsidP="00C86457">
      <w:pPr>
        <w:rPr>
          <w:rFonts w:ascii="Tahoma" w:hAnsi="Tahoma" w:cs="Tahoma"/>
          <w:sz w:val="18"/>
          <w:szCs w:val="18"/>
        </w:rPr>
      </w:pPr>
      <w:r w:rsidRPr="00C86457">
        <w:rPr>
          <w:rFonts w:ascii="Tahoma" w:hAnsi="Tahoma" w:cs="Tahoma"/>
          <w:sz w:val="18"/>
          <w:szCs w:val="18"/>
        </w:rPr>
        <w:t xml:space="preserve">Indicar con una x </w:t>
      </w:r>
      <w:r w:rsidR="00DB3614">
        <w:rPr>
          <w:rFonts w:ascii="Tahoma" w:hAnsi="Tahoma" w:cs="Tahoma"/>
          <w:sz w:val="18"/>
          <w:szCs w:val="18"/>
        </w:rPr>
        <w:t>la acción efectuada sobre el producto no conforme</w:t>
      </w:r>
      <w:r w:rsidRPr="00C86457">
        <w:rPr>
          <w:rFonts w:ascii="Tahoma" w:hAnsi="Tahoma" w:cs="Tahoma"/>
          <w:sz w:val="18"/>
          <w:szCs w:val="18"/>
        </w:rPr>
        <w:t xml:space="preserve"> (</w:t>
      </w:r>
      <w:r w:rsidR="00DB3614">
        <w:rPr>
          <w:rFonts w:ascii="Tahoma" w:hAnsi="Tahoma" w:cs="Tahoma"/>
          <w:sz w:val="18"/>
          <w:szCs w:val="18"/>
        </w:rPr>
        <w:t>Devolver</w:t>
      </w:r>
      <w:r w:rsidRPr="00C86457">
        <w:rPr>
          <w:rFonts w:ascii="Tahoma" w:hAnsi="Tahoma" w:cs="Tahoma"/>
          <w:sz w:val="18"/>
          <w:szCs w:val="18"/>
        </w:rPr>
        <w:t>,</w:t>
      </w:r>
      <w:r w:rsidR="00DB3614">
        <w:rPr>
          <w:rFonts w:ascii="Tahoma" w:hAnsi="Tahoma" w:cs="Tahoma"/>
          <w:sz w:val="18"/>
          <w:szCs w:val="18"/>
        </w:rPr>
        <w:t xml:space="preserve"> corregir </w:t>
      </w:r>
      <w:r w:rsidRPr="00C86457">
        <w:rPr>
          <w:rFonts w:ascii="Tahoma" w:hAnsi="Tahoma" w:cs="Tahoma"/>
          <w:sz w:val="18"/>
          <w:szCs w:val="18"/>
        </w:rPr>
        <w:t xml:space="preserve">o </w:t>
      </w:r>
      <w:r w:rsidR="00DB3614">
        <w:rPr>
          <w:rFonts w:ascii="Tahoma" w:hAnsi="Tahoma" w:cs="Tahoma"/>
          <w:sz w:val="18"/>
          <w:szCs w:val="18"/>
        </w:rPr>
        <w:t>revisar), así como la acción de disposición (Liberar o eliminar)</w:t>
      </w:r>
      <w:r w:rsidRPr="00C86457">
        <w:rPr>
          <w:rFonts w:ascii="Tahoma" w:hAnsi="Tahoma" w:cs="Tahoma"/>
          <w:sz w:val="18"/>
          <w:szCs w:val="18"/>
        </w:rPr>
        <w:t xml:space="preserve">.  </w:t>
      </w:r>
      <w:r w:rsidR="00DB3614">
        <w:rPr>
          <w:rFonts w:ascii="Tahoma" w:hAnsi="Tahoma" w:cs="Tahoma"/>
          <w:sz w:val="18"/>
          <w:szCs w:val="18"/>
        </w:rPr>
        <w:t>S</w:t>
      </w:r>
      <w:r w:rsidRPr="00C86457">
        <w:rPr>
          <w:rFonts w:ascii="Tahoma" w:hAnsi="Tahoma" w:cs="Tahoma"/>
          <w:sz w:val="18"/>
          <w:szCs w:val="18"/>
        </w:rPr>
        <w:t xml:space="preserve">e </w:t>
      </w:r>
      <w:r w:rsidR="00DB3614" w:rsidRPr="00C86457">
        <w:rPr>
          <w:rFonts w:ascii="Tahoma" w:hAnsi="Tahoma" w:cs="Tahoma"/>
          <w:sz w:val="18"/>
          <w:szCs w:val="18"/>
        </w:rPr>
        <w:t>p</w:t>
      </w:r>
      <w:r w:rsidR="00DB3614">
        <w:rPr>
          <w:rFonts w:ascii="Tahoma" w:hAnsi="Tahoma" w:cs="Tahoma"/>
          <w:sz w:val="18"/>
          <w:szCs w:val="18"/>
        </w:rPr>
        <w:t>odrá</w:t>
      </w:r>
      <w:r w:rsidRPr="00C86457">
        <w:rPr>
          <w:rFonts w:ascii="Tahoma" w:hAnsi="Tahoma" w:cs="Tahoma"/>
          <w:sz w:val="18"/>
          <w:szCs w:val="18"/>
        </w:rPr>
        <w:t xml:space="preserve"> elegir</w:t>
      </w:r>
      <w:r w:rsidR="00DB3614">
        <w:rPr>
          <w:rFonts w:ascii="Tahoma" w:hAnsi="Tahoma" w:cs="Tahoma"/>
          <w:sz w:val="18"/>
          <w:szCs w:val="18"/>
        </w:rPr>
        <w:t xml:space="preserve"> la opción que aplique según el caso específico presentado</w:t>
      </w:r>
      <w:r w:rsidRPr="00C86457">
        <w:rPr>
          <w:rFonts w:ascii="Tahoma" w:hAnsi="Tahoma" w:cs="Tahoma"/>
          <w:sz w:val="18"/>
          <w:szCs w:val="18"/>
        </w:rPr>
        <w:t xml:space="preserve">, considerando lo siguiente: </w:t>
      </w:r>
    </w:p>
    <w:p w14:paraId="028F4B8F" w14:textId="77777777" w:rsidR="00194D11" w:rsidRDefault="00194D11" w:rsidP="00C86457">
      <w:pPr>
        <w:rPr>
          <w:rFonts w:ascii="Tahoma" w:hAnsi="Tahoma" w:cs="Tahoma"/>
          <w:sz w:val="18"/>
          <w:szCs w:val="18"/>
        </w:rPr>
      </w:pPr>
    </w:p>
    <w:p w14:paraId="1EB4784B" w14:textId="683E0AF8" w:rsidR="00C86457" w:rsidRPr="00194D11" w:rsidRDefault="00194D11" w:rsidP="00C86457">
      <w:pPr>
        <w:pStyle w:val="Prrafodelista"/>
        <w:numPr>
          <w:ilvl w:val="0"/>
          <w:numId w:val="2"/>
        </w:numPr>
        <w:rPr>
          <w:rFonts w:ascii="Tahoma" w:hAnsi="Tahoma" w:cs="Tahoma"/>
          <w:sz w:val="18"/>
          <w:szCs w:val="18"/>
        </w:rPr>
      </w:pPr>
      <w:r w:rsidRPr="00194D11">
        <w:rPr>
          <w:rFonts w:ascii="Tahoma" w:hAnsi="Tahoma" w:cs="Tahoma"/>
          <w:sz w:val="18"/>
          <w:szCs w:val="18"/>
        </w:rPr>
        <w:t>Devolver: regresar el producto a la etapa donde se presentó el producto no conforme.</w:t>
      </w:r>
    </w:p>
    <w:p w14:paraId="564A6908" w14:textId="74E9C8A6" w:rsidR="00C86457" w:rsidRDefault="00C86457" w:rsidP="00C86457">
      <w:pPr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 w:rsidRPr="00C86457">
        <w:rPr>
          <w:rFonts w:ascii="Tahoma" w:hAnsi="Tahoma" w:cs="Tahoma"/>
          <w:sz w:val="18"/>
          <w:szCs w:val="18"/>
        </w:rPr>
        <w:t>Corrección: acción tomada para eliminar una no confor</w:t>
      </w:r>
      <w:r w:rsidR="00194D11">
        <w:rPr>
          <w:rFonts w:ascii="Tahoma" w:hAnsi="Tahoma" w:cs="Tahoma"/>
          <w:sz w:val="18"/>
          <w:szCs w:val="18"/>
        </w:rPr>
        <w:t>midad detectada y su impresión para revisión</w:t>
      </w:r>
    </w:p>
    <w:p w14:paraId="2F37CBB3" w14:textId="59529A65" w:rsidR="00194D11" w:rsidRDefault="00194D11" w:rsidP="00C86457">
      <w:pPr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Revisión: Acción tomada para comprobar que se eliminó la no conformidad.</w:t>
      </w:r>
    </w:p>
    <w:p w14:paraId="50F9F6C6" w14:textId="03E9626A" w:rsidR="00194D11" w:rsidRDefault="00194D11" w:rsidP="00C86457">
      <w:pPr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Liberar: Permitir que el producto continúe hacia la siguiente etapa de proceso</w:t>
      </w:r>
    </w:p>
    <w:p w14:paraId="2B712C8A" w14:textId="1E6365EB" w:rsidR="00194D11" w:rsidRPr="00C86457" w:rsidRDefault="00194D11" w:rsidP="00C86457">
      <w:pPr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Eliminar: Dar de baja el documento o producto.</w:t>
      </w:r>
    </w:p>
    <w:p w14:paraId="2F556DC0" w14:textId="77777777" w:rsidR="00693CB8" w:rsidRPr="00C86457" w:rsidRDefault="00693CB8" w:rsidP="00693CB8">
      <w:pPr>
        <w:rPr>
          <w:rFonts w:ascii="Tahoma" w:hAnsi="Tahoma" w:cs="Tahoma"/>
          <w:sz w:val="18"/>
          <w:szCs w:val="18"/>
        </w:rPr>
      </w:pPr>
    </w:p>
    <w:p w14:paraId="344297B8" w14:textId="77777777" w:rsidR="00693CB8" w:rsidRPr="00C86457" w:rsidRDefault="00693CB8" w:rsidP="00693CB8">
      <w:pPr>
        <w:rPr>
          <w:rFonts w:ascii="Tahoma" w:hAnsi="Tahoma" w:cs="Tahoma"/>
          <w:sz w:val="18"/>
          <w:szCs w:val="18"/>
        </w:rPr>
      </w:pPr>
    </w:p>
    <w:p w14:paraId="535159DE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33E85415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432AE4C8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5A480BDF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25475FE1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3AA0D05F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697BEE36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752F8F60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5099FD4F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5C84CB4A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26859C63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527F369A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2D8E12E6" w14:textId="77777777" w:rsidR="005725CF" w:rsidRPr="00693CB8" w:rsidRDefault="005725CF" w:rsidP="00693CB8">
      <w:pPr>
        <w:rPr>
          <w:rFonts w:ascii="Tahoma" w:hAnsi="Tahoma" w:cs="Tahoma"/>
          <w:sz w:val="12"/>
          <w:szCs w:val="20"/>
        </w:rPr>
      </w:pPr>
    </w:p>
    <w:sectPr w:rsidR="005725CF" w:rsidRPr="00693CB8" w:rsidSect="00EA2A41">
      <w:headerReference w:type="default" r:id="rId7"/>
      <w:footerReference w:type="default" r:id="rId8"/>
      <w:pgSz w:w="15840" w:h="12240" w:orient="landscape" w:code="1"/>
      <w:pgMar w:top="1701" w:right="1701" w:bottom="1701" w:left="1701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14E3BC" w14:textId="77777777" w:rsidR="003B162D" w:rsidRDefault="003B162D" w:rsidP="00C37801">
      <w:r>
        <w:separator/>
      </w:r>
    </w:p>
  </w:endnote>
  <w:endnote w:type="continuationSeparator" w:id="0">
    <w:p w14:paraId="5F5A4FC6" w14:textId="77777777" w:rsidR="003B162D" w:rsidRDefault="003B162D" w:rsidP="00C37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A80C2C" w14:textId="77777777" w:rsidR="0030572D" w:rsidRPr="00A7153C" w:rsidRDefault="0030572D" w:rsidP="00F03682">
    <w:pPr>
      <w:pStyle w:val="Piedepgina"/>
      <w:ind w:firstLine="708"/>
      <w:rPr>
        <w:sz w:val="12"/>
      </w:rPr>
    </w:pPr>
  </w:p>
  <w:p w14:paraId="61E7F2B0" w14:textId="77777777" w:rsidR="0030572D" w:rsidRDefault="0030572D" w:rsidP="00B107BD">
    <w:pPr>
      <w:pStyle w:val="Piedepgina"/>
      <w:rPr>
        <w:rFonts w:ascii="Tahoma" w:hAnsi="Tahoma" w:cs="Tahoma"/>
        <w:sz w:val="18"/>
        <w:szCs w:val="18"/>
        <w:lang w:val="es-MX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F79933D" wp14:editId="561266F2">
              <wp:simplePos x="0" y="0"/>
              <wp:positionH relativeFrom="column">
                <wp:posOffset>6961950</wp:posOffset>
              </wp:positionH>
              <wp:positionV relativeFrom="paragraph">
                <wp:posOffset>18415</wp:posOffset>
              </wp:positionV>
              <wp:extent cx="1004570" cy="199390"/>
              <wp:effectExtent l="0" t="0" r="24130" b="10160"/>
              <wp:wrapNone/>
              <wp:docPr id="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F241A6" w14:textId="77777777" w:rsidR="0030572D" w:rsidRPr="00104DE4" w:rsidRDefault="0030572D" w:rsidP="00B107BD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6B6EBD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6B6EBD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7ECD4921" w14:textId="77777777" w:rsidR="0030572D" w:rsidRPr="009F05F2" w:rsidRDefault="0030572D" w:rsidP="00B107BD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79933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48.2pt;margin-top:1.45pt;width:79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">
              <v:textbox>
                <w:txbxContent>
                  <w:p w14:paraId="0EF241A6" w14:textId="77777777" w:rsidR="0030572D" w:rsidRPr="00104DE4" w:rsidRDefault="0030572D" w:rsidP="00B107BD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6B6EBD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6B6EBD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7ECD4921" w14:textId="77777777" w:rsidR="0030572D" w:rsidRPr="009F05F2" w:rsidRDefault="0030572D" w:rsidP="00B107BD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043F50" wp14:editId="0CFD9B09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8255" t="8890" r="6350" b="10795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8FF072" w14:textId="77777777" w:rsidR="0030572D" w:rsidRPr="00104DE4" w:rsidRDefault="0030572D" w:rsidP="00B107BD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6B6EBD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6B6EBD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63082146" w14:textId="77777777" w:rsidR="0030572D" w:rsidRPr="009F05F2" w:rsidRDefault="0030572D" w:rsidP="00B107BD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043F50" id="Text Box 3" o:spid="_x0000_s1027" type="#_x0000_t202" style="position:absolute;margin-left:547.4pt;margin-top:1.45pt;width:79.1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">
              <v:textbox>
                <w:txbxContent>
                  <w:p w14:paraId="2E8FF072" w14:textId="77777777" w:rsidR="0030572D" w:rsidRPr="00104DE4" w:rsidRDefault="0030572D" w:rsidP="00B107BD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6B6EBD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6B6EBD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63082146" w14:textId="77777777" w:rsidR="0030572D" w:rsidRPr="009F05F2" w:rsidRDefault="0030572D" w:rsidP="00B107BD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3159DE" wp14:editId="1851A34B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8255" t="8890" r="6350" b="1079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343EF5" w14:textId="77777777" w:rsidR="0030572D" w:rsidRPr="00104DE4" w:rsidRDefault="0030572D" w:rsidP="00B107BD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6B6EBD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6B6EBD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45601558" w14:textId="77777777" w:rsidR="0030572D" w:rsidRPr="009F05F2" w:rsidRDefault="0030572D" w:rsidP="00B107BD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3159DE" id="Text Box 1" o:spid="_x0000_s1028" type="#_x0000_t202" style="position:absolute;margin-left:547.4pt;margin-top:1.45pt;width:79.1pt;height:1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">
              <v:textbox>
                <w:txbxContent>
                  <w:p w14:paraId="4E343EF5" w14:textId="77777777" w:rsidR="0030572D" w:rsidRPr="00104DE4" w:rsidRDefault="0030572D" w:rsidP="00B107BD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6B6EBD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6B6EBD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45601558" w14:textId="77777777" w:rsidR="0030572D" w:rsidRPr="009F05F2" w:rsidRDefault="0030572D" w:rsidP="00B107BD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FFED89B" w14:textId="77777777" w:rsidR="0030572D" w:rsidRDefault="0030572D" w:rsidP="00CA6CE2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3EC874EC" w14:textId="77777777" w:rsidR="0030572D" w:rsidRPr="00141776" w:rsidRDefault="0030572D" w:rsidP="00CA6CE2">
    <w:pPr>
      <w:pStyle w:val="Piedepgina"/>
      <w:rPr>
        <w:rFonts w:eastAsia="Calibri" w:cs="Tahoma"/>
        <w:sz w:val="14"/>
        <w:szCs w:val="18"/>
        <w:lang w:val="es-MX" w:eastAsia="en-US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768D509E" w14:textId="77777777" w:rsidR="0030572D" w:rsidRDefault="0030572D" w:rsidP="00B107BD">
    <w:pPr>
      <w:pStyle w:val="Encabezado"/>
      <w:jc w:val="center"/>
      <w:rPr>
        <w:rFonts w:ascii="Tahoma" w:hAnsi="Tahoma" w:cs="Tahoma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2E4DCE" w14:textId="77777777" w:rsidR="003B162D" w:rsidRDefault="003B162D" w:rsidP="00C37801">
      <w:r>
        <w:separator/>
      </w:r>
    </w:p>
  </w:footnote>
  <w:footnote w:type="continuationSeparator" w:id="0">
    <w:p w14:paraId="5D55640C" w14:textId="77777777" w:rsidR="003B162D" w:rsidRDefault="003B162D" w:rsidP="00C378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416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89"/>
      <w:gridCol w:w="5689"/>
      <w:gridCol w:w="3334"/>
      <w:gridCol w:w="2204"/>
    </w:tblGrid>
    <w:tr w:rsidR="0030572D" w:rsidRPr="00B107BD" w14:paraId="67DDF6AE" w14:textId="77777777" w:rsidTr="00BA6B2B">
      <w:trPr>
        <w:cantSplit/>
        <w:trHeight w:val="97"/>
      </w:trPr>
      <w:tc>
        <w:tcPr>
          <w:tcW w:w="2189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</w:tcPr>
        <w:p w14:paraId="3F6338B7" w14:textId="6F93F09F" w:rsidR="0030572D" w:rsidRPr="00B107BD" w:rsidRDefault="0030572D" w:rsidP="0030572D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noProof/>
              <w:color w:val="008000"/>
              <w:sz w:val="16"/>
              <w:szCs w:val="16"/>
            </w:rPr>
            <w:drawing>
              <wp:inline distT="0" distB="0" distL="0" distR="0" wp14:anchorId="79D19C8D" wp14:editId="796FD956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27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C83A6EF" w14:textId="653FA4FE" w:rsidR="0030572D" w:rsidRDefault="0030572D" w:rsidP="00CA6CE2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DIRECCION TECNICA DE PLANEACIÓN</w:t>
          </w:r>
        </w:p>
        <w:p w14:paraId="41A81297" w14:textId="62A6FAA4" w:rsidR="0030572D" w:rsidRPr="00B107BD" w:rsidRDefault="0030572D" w:rsidP="00CA6CE2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PROCESO: GESTIÓN DE LA CALIDAD</w:t>
          </w:r>
        </w:p>
      </w:tc>
    </w:tr>
    <w:tr w:rsidR="0030572D" w:rsidRPr="00B107BD" w14:paraId="11A2264B" w14:textId="77777777" w:rsidTr="00BA6B2B">
      <w:trPr>
        <w:cantSplit/>
        <w:trHeight w:val="48"/>
      </w:trPr>
      <w:tc>
        <w:tcPr>
          <w:tcW w:w="2189" w:type="dxa"/>
          <w:vMerge/>
          <w:tcMar>
            <w:top w:w="28" w:type="dxa"/>
            <w:left w:w="28" w:type="dxa"/>
            <w:bottom w:w="28" w:type="dxa"/>
            <w:right w:w="28" w:type="dxa"/>
          </w:tcMar>
        </w:tcPr>
        <w:p w14:paraId="494D6A85" w14:textId="77777777" w:rsidR="0030572D" w:rsidRPr="00B107BD" w:rsidRDefault="0030572D" w:rsidP="0030572D">
          <w:pPr>
            <w:pStyle w:val="Encabezado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5689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9FC4D14" w14:textId="10482B96" w:rsidR="0030572D" w:rsidRPr="00357298" w:rsidRDefault="00F17A7F" w:rsidP="00CA6CE2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>
            <w:rPr>
              <w:rFonts w:ascii="Tahoma" w:hAnsi="Tahoma" w:cs="Tahoma"/>
              <w:b/>
              <w:sz w:val="20"/>
              <w:szCs w:val="20"/>
            </w:rPr>
            <w:t>CONTROL DE PRODUCTO NO CONFORME</w:t>
          </w:r>
        </w:p>
      </w:tc>
      <w:tc>
        <w:tcPr>
          <w:tcW w:w="3334" w:type="dxa"/>
          <w:vAlign w:val="center"/>
        </w:tcPr>
        <w:p w14:paraId="1F25CD29" w14:textId="0AA23382" w:rsidR="0030572D" w:rsidRPr="00FC5A20" w:rsidRDefault="00F17A7F" w:rsidP="00CA6CE2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sz w:val="20"/>
              <w:szCs w:val="20"/>
            </w:rPr>
            <w:t>CÓDIGO: F7-PE-GC-05</w:t>
          </w:r>
        </w:p>
      </w:tc>
      <w:tc>
        <w:tcPr>
          <w:tcW w:w="2202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6323C2A" w14:textId="77777777" w:rsidR="0030572D" w:rsidRDefault="0030572D" w:rsidP="00357298">
          <w:pPr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FC5A20">
            <w:rPr>
              <w:rFonts w:ascii="Tahoma" w:hAnsi="Tahoma" w:cs="Tahoma"/>
              <w:b/>
              <w:sz w:val="20"/>
              <w:szCs w:val="20"/>
            </w:rPr>
            <w:t xml:space="preserve">FECHA APROBACIÓN: </w:t>
          </w:r>
        </w:p>
        <w:p w14:paraId="083C7005" w14:textId="05970156" w:rsidR="0030572D" w:rsidRPr="00FC5A20" w:rsidRDefault="006B6EBD" w:rsidP="006B6EBD">
          <w:pPr>
            <w:jc w:val="center"/>
            <w:rPr>
              <w:rFonts w:ascii="Tahoma" w:hAnsi="Tahoma" w:cs="Tahoma"/>
              <w:b/>
              <w:sz w:val="20"/>
              <w:szCs w:val="20"/>
            </w:rPr>
          </w:pPr>
          <w:r>
            <w:rPr>
              <w:rFonts w:ascii="Tahoma" w:hAnsi="Tahoma" w:cs="Tahoma"/>
              <w:b/>
              <w:sz w:val="20"/>
              <w:szCs w:val="20"/>
            </w:rPr>
            <w:t>22</w:t>
          </w:r>
          <w:r w:rsidR="0030572D" w:rsidRPr="00FC5A20">
            <w:rPr>
              <w:rFonts w:ascii="Tahoma" w:hAnsi="Tahoma" w:cs="Tahoma"/>
              <w:b/>
              <w:sz w:val="20"/>
              <w:szCs w:val="20"/>
            </w:rPr>
            <w:t>-0</w:t>
          </w:r>
          <w:r>
            <w:rPr>
              <w:rFonts w:ascii="Tahoma" w:hAnsi="Tahoma" w:cs="Tahoma"/>
              <w:b/>
              <w:sz w:val="20"/>
              <w:szCs w:val="20"/>
            </w:rPr>
            <w:t>4</w:t>
          </w:r>
          <w:r w:rsidR="0030572D" w:rsidRPr="00FC5A20">
            <w:rPr>
              <w:rFonts w:ascii="Tahoma" w:hAnsi="Tahoma" w:cs="Tahoma"/>
              <w:b/>
              <w:sz w:val="20"/>
              <w:szCs w:val="20"/>
            </w:rPr>
            <w:t>-202</w:t>
          </w:r>
          <w:r w:rsidR="00F17A7F">
            <w:rPr>
              <w:rFonts w:ascii="Tahoma" w:hAnsi="Tahoma" w:cs="Tahoma"/>
              <w:b/>
              <w:sz w:val="20"/>
              <w:szCs w:val="20"/>
            </w:rPr>
            <w:t>4</w:t>
          </w:r>
        </w:p>
      </w:tc>
    </w:tr>
  </w:tbl>
  <w:p w14:paraId="14A3C0BF" w14:textId="77777777" w:rsidR="0030572D" w:rsidRPr="00EA2A41" w:rsidRDefault="0030572D">
    <w:pPr>
      <w:pStyle w:val="Encabezado"/>
      <w:rPr>
        <w:rFonts w:ascii="Tahoma" w:hAnsi="Tahoma" w:cs="Tahoma"/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C2635"/>
    <w:multiLevelType w:val="hybridMultilevel"/>
    <w:tmpl w:val="D5D2714C"/>
    <w:lvl w:ilvl="0" w:tplc="0C0A0001">
      <w:start w:val="2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C0CA3"/>
    <w:multiLevelType w:val="hybridMultilevel"/>
    <w:tmpl w:val="11AE9A6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076"/>
    <w:rsid w:val="0000175F"/>
    <w:rsid w:val="0001511C"/>
    <w:rsid w:val="00033346"/>
    <w:rsid w:val="00075641"/>
    <w:rsid w:val="0008606F"/>
    <w:rsid w:val="000E7704"/>
    <w:rsid w:val="000F5822"/>
    <w:rsid w:val="0010462E"/>
    <w:rsid w:val="0012202B"/>
    <w:rsid w:val="001310B1"/>
    <w:rsid w:val="0013556C"/>
    <w:rsid w:val="001414AE"/>
    <w:rsid w:val="00150126"/>
    <w:rsid w:val="00151F92"/>
    <w:rsid w:val="00184FB6"/>
    <w:rsid w:val="00185E4B"/>
    <w:rsid w:val="00186C39"/>
    <w:rsid w:val="00194D11"/>
    <w:rsid w:val="001B0FF2"/>
    <w:rsid w:val="001D3411"/>
    <w:rsid w:val="001D3C2E"/>
    <w:rsid w:val="001E6D7B"/>
    <w:rsid w:val="002529AD"/>
    <w:rsid w:val="0026438D"/>
    <w:rsid w:val="00264980"/>
    <w:rsid w:val="002655A3"/>
    <w:rsid w:val="0027247D"/>
    <w:rsid w:val="002965A8"/>
    <w:rsid w:val="002A1F11"/>
    <w:rsid w:val="002B2C37"/>
    <w:rsid w:val="002B6F15"/>
    <w:rsid w:val="002C5962"/>
    <w:rsid w:val="002E0DAE"/>
    <w:rsid w:val="002E61E8"/>
    <w:rsid w:val="002E7FC4"/>
    <w:rsid w:val="0030572D"/>
    <w:rsid w:val="00307151"/>
    <w:rsid w:val="00337A40"/>
    <w:rsid w:val="00357298"/>
    <w:rsid w:val="00361E41"/>
    <w:rsid w:val="00385291"/>
    <w:rsid w:val="003B162D"/>
    <w:rsid w:val="00415178"/>
    <w:rsid w:val="00416BB3"/>
    <w:rsid w:val="00436088"/>
    <w:rsid w:val="00440DA7"/>
    <w:rsid w:val="00457D8F"/>
    <w:rsid w:val="00474868"/>
    <w:rsid w:val="004847C8"/>
    <w:rsid w:val="0048556C"/>
    <w:rsid w:val="00497573"/>
    <w:rsid w:val="004C464B"/>
    <w:rsid w:val="00520285"/>
    <w:rsid w:val="00531BD5"/>
    <w:rsid w:val="00565945"/>
    <w:rsid w:val="005725CF"/>
    <w:rsid w:val="00572ED7"/>
    <w:rsid w:val="005B1C59"/>
    <w:rsid w:val="005D6846"/>
    <w:rsid w:val="005E50D0"/>
    <w:rsid w:val="00620862"/>
    <w:rsid w:val="006314B1"/>
    <w:rsid w:val="0065430B"/>
    <w:rsid w:val="00683212"/>
    <w:rsid w:val="00693CB8"/>
    <w:rsid w:val="006B6EBD"/>
    <w:rsid w:val="006D1431"/>
    <w:rsid w:val="006D4076"/>
    <w:rsid w:val="00710D5C"/>
    <w:rsid w:val="00744919"/>
    <w:rsid w:val="00760B9B"/>
    <w:rsid w:val="00765E01"/>
    <w:rsid w:val="007704CD"/>
    <w:rsid w:val="0077649D"/>
    <w:rsid w:val="007767E9"/>
    <w:rsid w:val="0078463F"/>
    <w:rsid w:val="00795F41"/>
    <w:rsid w:val="007A79B8"/>
    <w:rsid w:val="007B55CB"/>
    <w:rsid w:val="007C565E"/>
    <w:rsid w:val="007E1539"/>
    <w:rsid w:val="007F7972"/>
    <w:rsid w:val="00844D2D"/>
    <w:rsid w:val="00845E96"/>
    <w:rsid w:val="0085634C"/>
    <w:rsid w:val="00861FD9"/>
    <w:rsid w:val="008661EA"/>
    <w:rsid w:val="00874877"/>
    <w:rsid w:val="008833AA"/>
    <w:rsid w:val="008A46CE"/>
    <w:rsid w:val="008A5EBE"/>
    <w:rsid w:val="008B2FAF"/>
    <w:rsid w:val="008F68B5"/>
    <w:rsid w:val="00901C46"/>
    <w:rsid w:val="009020DB"/>
    <w:rsid w:val="00931409"/>
    <w:rsid w:val="0095272D"/>
    <w:rsid w:val="00987CE4"/>
    <w:rsid w:val="00997815"/>
    <w:rsid w:val="009B5EEF"/>
    <w:rsid w:val="009E638E"/>
    <w:rsid w:val="009F3893"/>
    <w:rsid w:val="009F559E"/>
    <w:rsid w:val="00A02000"/>
    <w:rsid w:val="00A542C0"/>
    <w:rsid w:val="00A57F3C"/>
    <w:rsid w:val="00A65E97"/>
    <w:rsid w:val="00A9003C"/>
    <w:rsid w:val="00A93A21"/>
    <w:rsid w:val="00A96889"/>
    <w:rsid w:val="00AF6FB7"/>
    <w:rsid w:val="00B03BF3"/>
    <w:rsid w:val="00B107BD"/>
    <w:rsid w:val="00B20883"/>
    <w:rsid w:val="00B372B6"/>
    <w:rsid w:val="00B43A1F"/>
    <w:rsid w:val="00B47E4A"/>
    <w:rsid w:val="00B529AD"/>
    <w:rsid w:val="00B562DC"/>
    <w:rsid w:val="00B56A7E"/>
    <w:rsid w:val="00B87DB0"/>
    <w:rsid w:val="00BA6B2B"/>
    <w:rsid w:val="00BE5AB5"/>
    <w:rsid w:val="00BF0AFB"/>
    <w:rsid w:val="00C27A8A"/>
    <w:rsid w:val="00C31087"/>
    <w:rsid w:val="00C37801"/>
    <w:rsid w:val="00C66334"/>
    <w:rsid w:val="00C706BC"/>
    <w:rsid w:val="00C72099"/>
    <w:rsid w:val="00C7253F"/>
    <w:rsid w:val="00C75414"/>
    <w:rsid w:val="00C80862"/>
    <w:rsid w:val="00C86457"/>
    <w:rsid w:val="00C9576D"/>
    <w:rsid w:val="00CA6CE2"/>
    <w:rsid w:val="00CB00DE"/>
    <w:rsid w:val="00CB1272"/>
    <w:rsid w:val="00CC63C8"/>
    <w:rsid w:val="00CF7AB4"/>
    <w:rsid w:val="00D04055"/>
    <w:rsid w:val="00D30CE5"/>
    <w:rsid w:val="00D35E5F"/>
    <w:rsid w:val="00D574FA"/>
    <w:rsid w:val="00D57567"/>
    <w:rsid w:val="00D62707"/>
    <w:rsid w:val="00D80D4E"/>
    <w:rsid w:val="00DB0DC0"/>
    <w:rsid w:val="00DB1486"/>
    <w:rsid w:val="00DB3614"/>
    <w:rsid w:val="00DB6725"/>
    <w:rsid w:val="00DD1D70"/>
    <w:rsid w:val="00DE2A29"/>
    <w:rsid w:val="00DE4F0C"/>
    <w:rsid w:val="00E26B27"/>
    <w:rsid w:val="00E36068"/>
    <w:rsid w:val="00E372A0"/>
    <w:rsid w:val="00E6372C"/>
    <w:rsid w:val="00E66D28"/>
    <w:rsid w:val="00E87C71"/>
    <w:rsid w:val="00E94304"/>
    <w:rsid w:val="00EA2A41"/>
    <w:rsid w:val="00EA7176"/>
    <w:rsid w:val="00EA7F8A"/>
    <w:rsid w:val="00EA7FB0"/>
    <w:rsid w:val="00EB5003"/>
    <w:rsid w:val="00F03682"/>
    <w:rsid w:val="00F04407"/>
    <w:rsid w:val="00F17A7F"/>
    <w:rsid w:val="00F270B2"/>
    <w:rsid w:val="00F52871"/>
    <w:rsid w:val="00F653B0"/>
    <w:rsid w:val="00FA3DF8"/>
    <w:rsid w:val="00FC2672"/>
    <w:rsid w:val="00FC5A20"/>
    <w:rsid w:val="00FC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6709A9"/>
  <w15:docId w15:val="{78F8A5B8-7F3A-4CD7-9C48-0A6C6FCAF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076"/>
    <w:pPr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D407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D4076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780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7801"/>
    <w:rPr>
      <w:rFonts w:ascii="Tahoma" w:eastAsia="Times New Roman" w:hAnsi="Tahoma" w:cs="Tahoma"/>
      <w:sz w:val="16"/>
      <w:szCs w:val="16"/>
      <w:lang w:eastAsia="es-CO"/>
    </w:rPr>
  </w:style>
  <w:style w:type="paragraph" w:styleId="Piedepgina">
    <w:name w:val="footer"/>
    <w:basedOn w:val="Normal"/>
    <w:link w:val="PiedepginaCar"/>
    <w:unhideWhenUsed/>
    <w:rsid w:val="00C378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C37801"/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901C4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2E61E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E61E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E61E8"/>
    <w:rPr>
      <w:rFonts w:ascii="Times New Roman" w:eastAsia="Times New Roman" w:hAnsi="Times New Roman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E61E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E61E8"/>
    <w:rPr>
      <w:rFonts w:ascii="Times New Roman" w:eastAsia="Times New Roman" w:hAnsi="Times New Roman" w:cs="Times New Roman"/>
      <w:b/>
      <w:bCs/>
      <w:sz w:val="20"/>
      <w:szCs w:val="20"/>
      <w:lang w:eastAsia="es-CO"/>
    </w:rPr>
  </w:style>
  <w:style w:type="paragraph" w:customStyle="1" w:styleId="TableParagraph">
    <w:name w:val="Table Paragraph"/>
    <w:basedOn w:val="Normal"/>
    <w:uiPriority w:val="1"/>
    <w:qFormat/>
    <w:rsid w:val="00EA7F8A"/>
    <w:pPr>
      <w:widowControl w:val="0"/>
      <w:autoSpaceDE w:val="0"/>
      <w:autoSpaceDN w:val="0"/>
      <w:spacing w:before="11"/>
    </w:pPr>
    <w:rPr>
      <w:rFonts w:ascii="Tahoma" w:eastAsia="Tahoma" w:hAnsi="Tahoma" w:cs="Tahoma"/>
      <w:sz w:val="22"/>
      <w:szCs w:val="22"/>
      <w:lang w:val="es-ES" w:eastAsia="en-US"/>
    </w:rPr>
  </w:style>
  <w:style w:type="paragraph" w:styleId="Textoindependiente">
    <w:name w:val="Body Text"/>
    <w:basedOn w:val="Normal"/>
    <w:link w:val="TextoindependienteCar"/>
    <w:uiPriority w:val="1"/>
    <w:qFormat/>
    <w:rsid w:val="00EA7F8A"/>
    <w:pPr>
      <w:widowControl w:val="0"/>
      <w:autoSpaceDE w:val="0"/>
      <w:autoSpaceDN w:val="0"/>
    </w:pPr>
    <w:rPr>
      <w:rFonts w:ascii="Tahoma" w:eastAsia="Tahoma" w:hAnsi="Tahoma" w:cs="Tahoma"/>
      <w:sz w:val="20"/>
      <w:szCs w:val="20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A7F8A"/>
    <w:rPr>
      <w:rFonts w:ascii="Tahoma" w:eastAsia="Tahoma" w:hAnsi="Tahoma" w:cs="Tahoma"/>
      <w:sz w:val="20"/>
      <w:szCs w:val="20"/>
      <w:lang w:val="es-ES"/>
    </w:rPr>
  </w:style>
  <w:style w:type="paragraph" w:styleId="Prrafodelista">
    <w:name w:val="List Paragraph"/>
    <w:basedOn w:val="Normal"/>
    <w:uiPriority w:val="34"/>
    <w:qFormat/>
    <w:rsid w:val="00194D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NohoraLucia</dc:creator>
  <cp:lastModifiedBy>Fernando</cp:lastModifiedBy>
  <cp:revision>3</cp:revision>
  <dcterms:created xsi:type="dcterms:W3CDTF">2024-04-05T22:27:00Z</dcterms:created>
  <dcterms:modified xsi:type="dcterms:W3CDTF">2024-04-22T15:58:00Z</dcterms:modified>
  <cp:category>CALIDAD</cp:category>
</cp:coreProperties>
</file>